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84F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 w14:paraId="194368BB">
      <w:pPr>
        <w:pStyle w:val="2"/>
        <w:jc w:val="center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诚信</w:t>
      </w:r>
      <w:r>
        <w:rPr>
          <w:sz w:val="40"/>
          <w:szCs w:val="40"/>
        </w:rPr>
        <w:t>考试承诺书</w:t>
      </w:r>
    </w:p>
    <w:bookmarkEnd w:id="0"/>
    <w:p w14:paraId="36A5EA6A">
      <w:pPr>
        <w:ind w:firstLine="640" w:firstLineChars="200"/>
        <w:jc w:val="left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我已仔细阅读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年芜湖经开区公开招聘工作人员公告，清楚并理解其内容。我郑重承诺：</w:t>
      </w:r>
    </w:p>
    <w:p w14:paraId="4C2CB4EF">
      <w:pPr>
        <w:pStyle w:val="10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一、自觉遵守考试相关规定;</w:t>
      </w:r>
    </w:p>
    <w:p w14:paraId="2DCEDBC5">
      <w:pPr>
        <w:pStyle w:val="10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二、真实、准确提供本人个人信息、证明资料、证件等相关材料，不弄虚作假，不隐瞒真实情况;</w:t>
      </w:r>
    </w:p>
    <w:p w14:paraId="7C806E71">
      <w:pPr>
        <w:pStyle w:val="10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三、准确、慎重报考符合条件的职位，并对自己的报名负责;</w:t>
      </w:r>
    </w:p>
    <w:p w14:paraId="708A8DF2">
      <w:pPr>
        <w:pStyle w:val="10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四、遵守考试纪律，服从考试安排，不舞弊或协助他人舞弊;</w:t>
      </w:r>
    </w:p>
    <w:p w14:paraId="6F480ACD">
      <w:pPr>
        <w:pStyle w:val="10"/>
        <w:spacing w:line="50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五、按要求参与本次考试录用的每一个环节，不违纪违规，不随意放弃;</w:t>
      </w:r>
    </w:p>
    <w:p w14:paraId="5074EC8F">
      <w:pPr>
        <w:pStyle w:val="10"/>
        <w:spacing w:line="50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六、对违反以上承诺所造成的后果，本人自愿承担相应责任。</w:t>
      </w:r>
    </w:p>
    <w:p w14:paraId="35D87AB7">
      <w:pPr>
        <w:pStyle w:val="10"/>
        <w:ind w:firstLine="480"/>
        <w:jc w:val="both"/>
      </w:pPr>
    </w:p>
    <w:p w14:paraId="27CF2AE4">
      <w:pPr>
        <w:pStyle w:val="10"/>
        <w:ind w:firstLine="480"/>
        <w:jc w:val="both"/>
      </w:pPr>
    </w:p>
    <w:p w14:paraId="2E54B508"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 w14:paraId="17C9E1CC"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 w14:paraId="5FA419F7"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年     月     日</w:t>
      </w:r>
    </w:p>
    <w:p w14:paraId="54837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BE90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7A19318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6FEC4274-B277-42A1-9AC9-456FA254B9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DFF9C7C-44C9-4EBA-B0DD-F4C79BA5529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B1678638-14B8-4444-960B-EA7208FCA11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EF63F"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F3D274E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2U5NTMwZjcyMWZhOTBhOTMxZDc3Y2ZmMTdmMTI1OWQifQ=="/>
    <w:docVar w:name="KSO_WPS_MARK_KEY" w:val="8e36047d-84dd-4412-9e4e-acf62e2fee26"/>
  </w:docVars>
  <w:rsids>
    <w:rsidRoot w:val="0E54216D"/>
    <w:rsid w:val="00002C0E"/>
    <w:rsid w:val="00026839"/>
    <w:rsid w:val="000B117F"/>
    <w:rsid w:val="000D6A17"/>
    <w:rsid w:val="00103B17"/>
    <w:rsid w:val="00160C29"/>
    <w:rsid w:val="00190DFA"/>
    <w:rsid w:val="001D6DCC"/>
    <w:rsid w:val="001E095A"/>
    <w:rsid w:val="001E1BC2"/>
    <w:rsid w:val="0020583D"/>
    <w:rsid w:val="00262D33"/>
    <w:rsid w:val="002D3B15"/>
    <w:rsid w:val="002E151F"/>
    <w:rsid w:val="002E3359"/>
    <w:rsid w:val="003042A5"/>
    <w:rsid w:val="00317F21"/>
    <w:rsid w:val="00370387"/>
    <w:rsid w:val="003C56F4"/>
    <w:rsid w:val="003C7486"/>
    <w:rsid w:val="003D5173"/>
    <w:rsid w:val="004032F4"/>
    <w:rsid w:val="00410410"/>
    <w:rsid w:val="00420C81"/>
    <w:rsid w:val="00436D1D"/>
    <w:rsid w:val="00441755"/>
    <w:rsid w:val="004529E6"/>
    <w:rsid w:val="004535F6"/>
    <w:rsid w:val="0045586C"/>
    <w:rsid w:val="00463ACC"/>
    <w:rsid w:val="004E211F"/>
    <w:rsid w:val="00517714"/>
    <w:rsid w:val="0056343E"/>
    <w:rsid w:val="00575ABE"/>
    <w:rsid w:val="005D685D"/>
    <w:rsid w:val="005E1F11"/>
    <w:rsid w:val="005E3712"/>
    <w:rsid w:val="00610234"/>
    <w:rsid w:val="0061042E"/>
    <w:rsid w:val="00612631"/>
    <w:rsid w:val="006213B8"/>
    <w:rsid w:val="00635755"/>
    <w:rsid w:val="00696F2B"/>
    <w:rsid w:val="006B5EED"/>
    <w:rsid w:val="006E2D2F"/>
    <w:rsid w:val="0070163E"/>
    <w:rsid w:val="00705D65"/>
    <w:rsid w:val="00710168"/>
    <w:rsid w:val="007625D9"/>
    <w:rsid w:val="0076544D"/>
    <w:rsid w:val="0079046B"/>
    <w:rsid w:val="00790973"/>
    <w:rsid w:val="00793E15"/>
    <w:rsid w:val="00795A87"/>
    <w:rsid w:val="007C2A87"/>
    <w:rsid w:val="007C79E0"/>
    <w:rsid w:val="007E4DCA"/>
    <w:rsid w:val="007F1F76"/>
    <w:rsid w:val="00806271"/>
    <w:rsid w:val="008067B9"/>
    <w:rsid w:val="00806E4E"/>
    <w:rsid w:val="0087386D"/>
    <w:rsid w:val="008A6A6E"/>
    <w:rsid w:val="008B0ED6"/>
    <w:rsid w:val="008D061B"/>
    <w:rsid w:val="009143B7"/>
    <w:rsid w:val="009153FF"/>
    <w:rsid w:val="00922934"/>
    <w:rsid w:val="00963E2E"/>
    <w:rsid w:val="00974A06"/>
    <w:rsid w:val="0098545B"/>
    <w:rsid w:val="0099353C"/>
    <w:rsid w:val="00A0239E"/>
    <w:rsid w:val="00A25E33"/>
    <w:rsid w:val="00A44E2F"/>
    <w:rsid w:val="00A87715"/>
    <w:rsid w:val="00AB4B75"/>
    <w:rsid w:val="00AC2E02"/>
    <w:rsid w:val="00AC3233"/>
    <w:rsid w:val="00AC6BEB"/>
    <w:rsid w:val="00AF6AE4"/>
    <w:rsid w:val="00B6512C"/>
    <w:rsid w:val="00BC5A22"/>
    <w:rsid w:val="00BE2552"/>
    <w:rsid w:val="00C07E4E"/>
    <w:rsid w:val="00C70762"/>
    <w:rsid w:val="00C97E7E"/>
    <w:rsid w:val="00CA70FD"/>
    <w:rsid w:val="00CE4824"/>
    <w:rsid w:val="00D45A55"/>
    <w:rsid w:val="00D6356D"/>
    <w:rsid w:val="00D7088D"/>
    <w:rsid w:val="00D87085"/>
    <w:rsid w:val="00D9517D"/>
    <w:rsid w:val="00DB6306"/>
    <w:rsid w:val="00DC2EAB"/>
    <w:rsid w:val="00DE3BA0"/>
    <w:rsid w:val="00DE7E67"/>
    <w:rsid w:val="00DF63EA"/>
    <w:rsid w:val="00DF652F"/>
    <w:rsid w:val="00E40A21"/>
    <w:rsid w:val="00E43211"/>
    <w:rsid w:val="00E45FAF"/>
    <w:rsid w:val="00E829FB"/>
    <w:rsid w:val="00EC761C"/>
    <w:rsid w:val="00ED6E27"/>
    <w:rsid w:val="00EE163A"/>
    <w:rsid w:val="00EF60CD"/>
    <w:rsid w:val="00F33A1F"/>
    <w:rsid w:val="00F8695F"/>
    <w:rsid w:val="00FA1554"/>
    <w:rsid w:val="00FA427D"/>
    <w:rsid w:val="00FE34F3"/>
    <w:rsid w:val="01F22538"/>
    <w:rsid w:val="025C5C2F"/>
    <w:rsid w:val="027101E9"/>
    <w:rsid w:val="06111157"/>
    <w:rsid w:val="07B51504"/>
    <w:rsid w:val="0A3C7DBA"/>
    <w:rsid w:val="0A660292"/>
    <w:rsid w:val="0B8B6682"/>
    <w:rsid w:val="0BBD342B"/>
    <w:rsid w:val="0C981CF6"/>
    <w:rsid w:val="0E54216D"/>
    <w:rsid w:val="0E7513A6"/>
    <w:rsid w:val="0FA67316"/>
    <w:rsid w:val="112A42CB"/>
    <w:rsid w:val="12545736"/>
    <w:rsid w:val="13C75AB0"/>
    <w:rsid w:val="187D3B90"/>
    <w:rsid w:val="193D56F6"/>
    <w:rsid w:val="1A8F2CB1"/>
    <w:rsid w:val="1C0374E5"/>
    <w:rsid w:val="1E241017"/>
    <w:rsid w:val="213D7923"/>
    <w:rsid w:val="22EC1E51"/>
    <w:rsid w:val="24CF0CA0"/>
    <w:rsid w:val="27481B86"/>
    <w:rsid w:val="2A680547"/>
    <w:rsid w:val="2D667E18"/>
    <w:rsid w:val="317F49A0"/>
    <w:rsid w:val="32751DC0"/>
    <w:rsid w:val="33435A89"/>
    <w:rsid w:val="33825E06"/>
    <w:rsid w:val="33E71567"/>
    <w:rsid w:val="353352F5"/>
    <w:rsid w:val="366D7EC5"/>
    <w:rsid w:val="370C7DF3"/>
    <w:rsid w:val="373164B2"/>
    <w:rsid w:val="382966CA"/>
    <w:rsid w:val="392C3F38"/>
    <w:rsid w:val="3B71050A"/>
    <w:rsid w:val="3CE012F5"/>
    <w:rsid w:val="3D285F3E"/>
    <w:rsid w:val="43483468"/>
    <w:rsid w:val="45BD1E30"/>
    <w:rsid w:val="4AA07EF8"/>
    <w:rsid w:val="4D460B6E"/>
    <w:rsid w:val="525F3A52"/>
    <w:rsid w:val="57F06200"/>
    <w:rsid w:val="587426C6"/>
    <w:rsid w:val="5D19706F"/>
    <w:rsid w:val="5D677A2D"/>
    <w:rsid w:val="5F873DC1"/>
    <w:rsid w:val="602816AC"/>
    <w:rsid w:val="61C626DE"/>
    <w:rsid w:val="63AE7B14"/>
    <w:rsid w:val="646B4C78"/>
    <w:rsid w:val="658F6493"/>
    <w:rsid w:val="67BA1381"/>
    <w:rsid w:val="6A765C90"/>
    <w:rsid w:val="6C8E74DF"/>
    <w:rsid w:val="6DE231C4"/>
    <w:rsid w:val="6F7832B6"/>
    <w:rsid w:val="72D15012"/>
    <w:rsid w:val="759A6034"/>
    <w:rsid w:val="79E4394B"/>
    <w:rsid w:val="7C97235D"/>
    <w:rsid w:val="7CB074EC"/>
    <w:rsid w:val="7CF84B4E"/>
    <w:rsid w:val="7D331D10"/>
    <w:rsid w:val="7EC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ind w:firstLine="660"/>
    </w:pPr>
    <w:rPr>
      <w:rFonts w:ascii="宋体" w:hAnsi="宋体"/>
      <w:color w:val="000000"/>
      <w:kern w:val="0"/>
      <w:sz w:val="24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next w:val="1"/>
    <w:qFormat/>
    <w:uiPriority w:val="0"/>
    <w:pPr>
      <w:widowControl w:val="0"/>
      <w:spacing w:line="520" w:lineRule="exact"/>
      <w:ind w:left="798" w:leftChars="380"/>
    </w:pPr>
    <w:rPr>
      <w:rFonts w:hint="eastAsia" w:ascii="仿宋_GB2312" w:hAnsi="Tahoma" w:eastAsia="仿宋_GB2312" w:cs="Times New Roman"/>
      <w:color w:val="000000"/>
      <w:kern w:val="2"/>
      <w:sz w:val="21"/>
      <w:szCs w:val="32"/>
      <w:lang w:val="en-US" w:eastAsia="zh-CN" w:bidi="ar-SA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qFormat/>
    <w:uiPriority w:val="0"/>
    <w:pPr>
      <w:ind w:firstLine="200" w:firstLineChars="200"/>
      <w:jc w:val="center"/>
      <w:outlineLvl w:val="0"/>
    </w:pPr>
    <w:rPr>
      <w:rFonts w:ascii="Cambria" w:hAnsi="Cambria" w:eastAsia="微软雅黑" w:cs="Cambria"/>
    </w:rPr>
  </w:style>
  <w:style w:type="paragraph" w:styleId="12">
    <w:name w:val="Body Text First Indent 2"/>
    <w:basedOn w:val="4"/>
    <w:next w:val="1"/>
    <w:qFormat/>
    <w:uiPriority w:val="0"/>
    <w:pPr>
      <w:ind w:firstLine="200" w:firstLineChars="200"/>
    </w:pPr>
    <w:rPr>
      <w:rFonts w:ascii="Times New Roman" w:hAnsi="Times New Roman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footnote reference"/>
    <w:basedOn w:val="14"/>
    <w:qFormat/>
    <w:uiPriority w:val="0"/>
    <w:rPr>
      <w:vertAlign w:val="superscript"/>
    </w:rPr>
  </w:style>
  <w:style w:type="paragraph" w:customStyle="1" w:styleId="18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仿宋_GB2312" w:hAnsi="仿宋_GB2312" w:cs="仿宋_GB2312"/>
      <w:color w:val="000000"/>
      <w:sz w:val="31"/>
      <w:szCs w:val="31"/>
    </w:rPr>
  </w:style>
  <w:style w:type="character" w:customStyle="1" w:styleId="19">
    <w:name w:val="页眉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995</Words>
  <Characters>1017</Characters>
  <Lines>34</Lines>
  <Paragraphs>9</Paragraphs>
  <TotalTime>5</TotalTime>
  <ScaleCrop>false</ScaleCrop>
  <LinksUpToDate>false</LinksUpToDate>
  <CharactersWithSpaces>1131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2023-11-01T06:35:00Z</dcterms:created>
  <dc:creator>张宗良</dc:creator>
  <cp:lastModifiedBy>刘小勤</cp:lastModifiedBy>
  <cp:lastPrinted>2024-09-10T02:45:00Z</cp:lastPrinted>
  <dcterms:modified xsi:type="dcterms:W3CDTF">2025-04-18T06:17:52Z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93BE13E1B2B24933BA6999BDE8F9F253_13</vt:lpwstr>
  </property>
  <property fmtid="{D5CDD505-2E9C-101B-9397-08002B2CF9AE}" pid="4" name="KSOTemplateDocerSaveRecord">
    <vt:lpwstr>eyJoZGlkIjoiZWRmMjg2YmJkMGNkOWE5YzIxNzhiZmZhNWYyYWIzMmMiLCJ1c2VySWQiOiI0Mzk2OTAxODUifQ==</vt:lpwstr>
  </property>
</Properties>
</file>